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5D7E12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(0-22) 47-3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fax (0-22) 473-21-54, e-mail: </w:t>
                            </w:r>
                            <w:hyperlink r:id="rId8" w:history="1">
                              <w:r w:rsidR="00DF2C32" w:rsidRPr="005D7E12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5D7E12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D7E12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5D7E12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(0-22) 47-3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02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fax (0-22) 473-21-54, e-mail: </w:t>
                      </w:r>
                      <w:hyperlink r:id="rId9" w:history="1">
                        <w:r w:rsidR="00DF2C32" w:rsidRPr="005D7E12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5D7E12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D7E12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0E1BE1" w:rsidRPr="000E1BE1" w:rsidRDefault="000E1BE1" w:rsidP="000E1BE1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0E1BE1">
        <w:rPr>
          <w:rFonts w:ascii="Arial" w:hAnsi="Arial" w:cs="Arial"/>
          <w:b/>
          <w:sz w:val="16"/>
          <w:szCs w:val="16"/>
        </w:rPr>
        <w:t xml:space="preserve">Komunikat prasowy </w:t>
      </w:r>
    </w:p>
    <w:p w:rsidR="000E1BE1" w:rsidRDefault="000E1BE1" w:rsidP="000E1BE1">
      <w:pPr>
        <w:spacing w:line="360" w:lineRule="auto"/>
        <w:jc w:val="right"/>
        <w:rPr>
          <w:rFonts w:ascii="Arial" w:hAnsi="Arial" w:cs="Arial"/>
          <w:b/>
        </w:rPr>
      </w:pPr>
      <w:r w:rsidRPr="000E1BE1">
        <w:rPr>
          <w:rFonts w:ascii="Arial" w:hAnsi="Arial" w:cs="Arial"/>
          <w:b/>
          <w:sz w:val="16"/>
          <w:szCs w:val="16"/>
        </w:rPr>
        <w:t xml:space="preserve">Sosnowiec, 7 kwietnia  2014 r. </w:t>
      </w:r>
    </w:p>
    <w:p w:rsidR="000E1BE1" w:rsidRPr="0066478F" w:rsidRDefault="000E1BE1" w:rsidP="000E1B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478F">
        <w:rPr>
          <w:rFonts w:ascii="Arial" w:hAnsi="Arial" w:cs="Arial"/>
          <w:b/>
          <w:sz w:val="20"/>
          <w:szCs w:val="20"/>
        </w:rPr>
        <w:t>Nowym torem z Radzionkowa do Tarnowskich Gór</w:t>
      </w:r>
    </w:p>
    <w:p w:rsidR="000E1BE1" w:rsidRPr="0066478F" w:rsidRDefault="000E1BE1" w:rsidP="000E1B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E1BE1" w:rsidRPr="0066478F" w:rsidRDefault="000E1BE1" w:rsidP="000E1B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478F">
        <w:rPr>
          <w:rFonts w:ascii="Arial" w:hAnsi="Arial" w:cs="Arial"/>
          <w:b/>
          <w:sz w:val="20"/>
          <w:szCs w:val="20"/>
        </w:rPr>
        <w:t xml:space="preserve">PKP Polskie Linie Kolejowe S.A. rozpoczynają prace na </w:t>
      </w:r>
      <w:r w:rsidR="0066478F" w:rsidRPr="0066478F">
        <w:rPr>
          <w:rFonts w:ascii="Arial" w:hAnsi="Arial" w:cs="Arial"/>
          <w:b/>
          <w:sz w:val="20"/>
          <w:szCs w:val="20"/>
        </w:rPr>
        <w:t xml:space="preserve">kluczowym </w:t>
      </w:r>
      <w:r w:rsidRPr="0066478F">
        <w:rPr>
          <w:rFonts w:ascii="Arial" w:hAnsi="Arial" w:cs="Arial"/>
          <w:b/>
          <w:sz w:val="20"/>
          <w:szCs w:val="20"/>
        </w:rPr>
        <w:t xml:space="preserve">odcinku </w:t>
      </w:r>
      <w:r w:rsidR="0066478F" w:rsidRPr="0066478F">
        <w:rPr>
          <w:rFonts w:ascii="Arial" w:hAnsi="Arial" w:cs="Arial"/>
          <w:b/>
          <w:sz w:val="20"/>
          <w:szCs w:val="20"/>
        </w:rPr>
        <w:t xml:space="preserve">magistrali węglowej. Rewitalizacja obejmuje odcinek torów między </w:t>
      </w:r>
      <w:r w:rsidRPr="0066478F">
        <w:rPr>
          <w:rFonts w:ascii="Arial" w:hAnsi="Arial" w:cs="Arial"/>
          <w:b/>
          <w:sz w:val="20"/>
          <w:szCs w:val="20"/>
        </w:rPr>
        <w:t>Radzionk</w:t>
      </w:r>
      <w:r w:rsidR="0066478F" w:rsidRPr="0066478F">
        <w:rPr>
          <w:rFonts w:ascii="Arial" w:hAnsi="Arial" w:cs="Arial"/>
          <w:b/>
          <w:sz w:val="20"/>
          <w:szCs w:val="20"/>
        </w:rPr>
        <w:t xml:space="preserve">owem a </w:t>
      </w:r>
      <w:r w:rsidRPr="0066478F">
        <w:rPr>
          <w:rFonts w:ascii="Arial" w:hAnsi="Arial" w:cs="Arial"/>
          <w:b/>
          <w:sz w:val="20"/>
          <w:szCs w:val="20"/>
        </w:rPr>
        <w:t>Tarnowski</w:t>
      </w:r>
      <w:r w:rsidR="0066478F" w:rsidRPr="0066478F">
        <w:rPr>
          <w:rFonts w:ascii="Arial" w:hAnsi="Arial" w:cs="Arial"/>
          <w:b/>
          <w:sz w:val="20"/>
          <w:szCs w:val="20"/>
        </w:rPr>
        <w:t>mi</w:t>
      </w:r>
      <w:r w:rsidRPr="0066478F">
        <w:rPr>
          <w:rFonts w:ascii="Arial" w:hAnsi="Arial" w:cs="Arial"/>
          <w:b/>
          <w:sz w:val="20"/>
          <w:szCs w:val="20"/>
        </w:rPr>
        <w:t xml:space="preserve"> Gór</w:t>
      </w:r>
      <w:r w:rsidR="0066478F" w:rsidRPr="0066478F">
        <w:rPr>
          <w:rFonts w:ascii="Arial" w:hAnsi="Arial" w:cs="Arial"/>
          <w:b/>
          <w:sz w:val="20"/>
          <w:szCs w:val="20"/>
        </w:rPr>
        <w:t xml:space="preserve">ami. </w:t>
      </w:r>
      <w:r w:rsidR="005273CC">
        <w:rPr>
          <w:rFonts w:ascii="Arial" w:hAnsi="Arial" w:cs="Arial"/>
          <w:b/>
          <w:sz w:val="20"/>
          <w:szCs w:val="20"/>
        </w:rPr>
        <w:t xml:space="preserve">Inwestycja pozwoli przyśpieszyć </w:t>
      </w:r>
      <w:r w:rsidR="0066478F" w:rsidRPr="0066478F">
        <w:rPr>
          <w:rFonts w:ascii="Arial" w:hAnsi="Arial" w:cs="Arial"/>
          <w:b/>
          <w:sz w:val="20"/>
          <w:szCs w:val="20"/>
        </w:rPr>
        <w:t>pociąg</w:t>
      </w:r>
      <w:r w:rsidR="005273CC">
        <w:rPr>
          <w:rFonts w:ascii="Arial" w:hAnsi="Arial" w:cs="Arial"/>
          <w:b/>
          <w:sz w:val="20"/>
          <w:szCs w:val="20"/>
        </w:rPr>
        <w:t>om</w:t>
      </w:r>
      <w:r w:rsidR="0066478F" w:rsidRPr="0066478F">
        <w:rPr>
          <w:rFonts w:ascii="Arial" w:hAnsi="Arial" w:cs="Arial"/>
          <w:b/>
          <w:sz w:val="20"/>
          <w:szCs w:val="20"/>
        </w:rPr>
        <w:t xml:space="preserve"> pasażerski</w:t>
      </w:r>
      <w:r w:rsidR="005273CC">
        <w:rPr>
          <w:rFonts w:ascii="Arial" w:hAnsi="Arial" w:cs="Arial"/>
          <w:b/>
          <w:sz w:val="20"/>
          <w:szCs w:val="20"/>
        </w:rPr>
        <w:t>m</w:t>
      </w:r>
      <w:r w:rsidR="0066478F" w:rsidRPr="0066478F">
        <w:rPr>
          <w:rFonts w:ascii="Arial" w:hAnsi="Arial" w:cs="Arial"/>
          <w:b/>
          <w:sz w:val="20"/>
          <w:szCs w:val="20"/>
        </w:rPr>
        <w:t xml:space="preserve"> i towarow</w:t>
      </w:r>
      <w:r w:rsidR="005273CC">
        <w:rPr>
          <w:rFonts w:ascii="Arial" w:hAnsi="Arial" w:cs="Arial"/>
          <w:b/>
          <w:sz w:val="20"/>
          <w:szCs w:val="20"/>
        </w:rPr>
        <w:t>ym</w:t>
      </w:r>
      <w:r w:rsidR="0066478F" w:rsidRPr="0066478F">
        <w:rPr>
          <w:rFonts w:ascii="Arial" w:hAnsi="Arial" w:cs="Arial"/>
          <w:b/>
          <w:sz w:val="20"/>
          <w:szCs w:val="20"/>
        </w:rPr>
        <w:t>.</w:t>
      </w:r>
    </w:p>
    <w:p w:rsidR="000E1BE1" w:rsidRPr="0066478F" w:rsidRDefault="000E1BE1" w:rsidP="000E1B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E1BE1" w:rsidRPr="0066478F" w:rsidRDefault="0066478F" w:rsidP="000E1B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478F">
        <w:rPr>
          <w:rFonts w:ascii="Arial" w:hAnsi="Arial" w:cs="Arial"/>
          <w:color w:val="000000"/>
          <w:sz w:val="20"/>
          <w:szCs w:val="20"/>
        </w:rPr>
        <w:t>I</w:t>
      </w:r>
      <w:r w:rsidR="00E42BDE">
        <w:rPr>
          <w:rFonts w:ascii="Arial" w:hAnsi="Arial" w:cs="Arial"/>
          <w:color w:val="000000"/>
          <w:sz w:val="20"/>
          <w:szCs w:val="20"/>
        </w:rPr>
        <w:t>nwestycja</w:t>
      </w:r>
      <w:r w:rsidR="000E1BE1" w:rsidRPr="0066478F">
        <w:rPr>
          <w:rFonts w:ascii="Arial" w:hAnsi="Arial" w:cs="Arial"/>
          <w:color w:val="000000"/>
          <w:sz w:val="20"/>
          <w:szCs w:val="20"/>
        </w:rPr>
        <w:t xml:space="preserve"> na odcinku </w:t>
      </w:r>
      <w:r w:rsidR="000E1BE1" w:rsidRPr="0066478F">
        <w:rPr>
          <w:rFonts w:ascii="Arial" w:hAnsi="Arial" w:cs="Arial"/>
          <w:b/>
          <w:sz w:val="20"/>
          <w:szCs w:val="20"/>
        </w:rPr>
        <w:t>Radzionków - Tarnowskie Góry</w:t>
      </w:r>
      <w:r w:rsidR="000E1BE1" w:rsidRPr="006647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478F">
        <w:rPr>
          <w:rFonts w:ascii="Arial" w:hAnsi="Arial" w:cs="Arial"/>
          <w:color w:val="000000"/>
          <w:sz w:val="20"/>
          <w:szCs w:val="20"/>
        </w:rPr>
        <w:t xml:space="preserve">obejmuje </w:t>
      </w:r>
      <w:r w:rsidR="000E1BE1" w:rsidRPr="0066478F">
        <w:rPr>
          <w:rFonts w:ascii="Arial" w:hAnsi="Arial" w:cs="Arial"/>
          <w:color w:val="000000"/>
          <w:sz w:val="20"/>
          <w:szCs w:val="20"/>
        </w:rPr>
        <w:t>przebudowę  ok. 8 km toru,  wymianę 6 rozjazdów. Zaplanowana jest również kompleksowa przebudowa sieci trakcyjnej, a także roboty z branży energetyki, automatyki i telekomu</w:t>
      </w:r>
      <w:r w:rsidR="005542D6">
        <w:rPr>
          <w:rFonts w:ascii="Arial" w:hAnsi="Arial" w:cs="Arial"/>
          <w:color w:val="000000"/>
          <w:sz w:val="20"/>
          <w:szCs w:val="20"/>
        </w:rPr>
        <w:t xml:space="preserve">nikacji. Stan techniczny linii </w:t>
      </w:r>
      <w:r w:rsidR="000E1BE1" w:rsidRPr="0066478F">
        <w:rPr>
          <w:rFonts w:ascii="Arial" w:hAnsi="Arial" w:cs="Arial"/>
          <w:color w:val="000000"/>
          <w:sz w:val="20"/>
          <w:szCs w:val="20"/>
        </w:rPr>
        <w:t>znacznie poprawi rem</w:t>
      </w:r>
      <w:r w:rsidR="00E153DD">
        <w:rPr>
          <w:rFonts w:ascii="Arial" w:hAnsi="Arial" w:cs="Arial"/>
          <w:color w:val="000000"/>
          <w:sz w:val="20"/>
          <w:szCs w:val="20"/>
        </w:rPr>
        <w:t xml:space="preserve">ont 7 obiektów inżynieryjnych. </w:t>
      </w:r>
      <w:r w:rsidRPr="0066478F">
        <w:rPr>
          <w:rFonts w:ascii="Arial" w:hAnsi="Arial" w:cs="Arial"/>
          <w:color w:val="000000"/>
          <w:sz w:val="20"/>
          <w:szCs w:val="20"/>
        </w:rPr>
        <w:t>R</w:t>
      </w:r>
      <w:r w:rsidR="00E42BDE">
        <w:rPr>
          <w:rFonts w:ascii="Arial" w:hAnsi="Arial" w:cs="Arial"/>
          <w:color w:val="000000"/>
          <w:sz w:val="20"/>
          <w:szCs w:val="20"/>
        </w:rPr>
        <w:t>ewitalizacja</w:t>
      </w:r>
      <w:r w:rsidR="000E1BE1" w:rsidRPr="006647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478F">
        <w:rPr>
          <w:rFonts w:ascii="Arial" w:hAnsi="Arial" w:cs="Arial"/>
          <w:color w:val="000000"/>
          <w:sz w:val="20"/>
          <w:szCs w:val="20"/>
        </w:rPr>
        <w:t>pozwoli na</w:t>
      </w:r>
      <w:r w:rsidR="000E1BE1" w:rsidRPr="0066478F">
        <w:rPr>
          <w:rFonts w:ascii="Arial" w:hAnsi="Arial" w:cs="Arial"/>
          <w:color w:val="000000"/>
          <w:sz w:val="20"/>
          <w:szCs w:val="20"/>
        </w:rPr>
        <w:t xml:space="preserve"> przywrócenie par</w:t>
      </w:r>
      <w:bookmarkStart w:id="0" w:name="_GoBack"/>
      <w:bookmarkEnd w:id="0"/>
      <w:r w:rsidR="000E1BE1" w:rsidRPr="0066478F">
        <w:rPr>
          <w:rFonts w:ascii="Arial" w:hAnsi="Arial" w:cs="Arial"/>
          <w:color w:val="000000"/>
          <w:sz w:val="20"/>
          <w:szCs w:val="20"/>
        </w:rPr>
        <w:t xml:space="preserve">ametrów </w:t>
      </w:r>
      <w:proofErr w:type="spellStart"/>
      <w:r w:rsidR="000E1BE1" w:rsidRPr="0066478F">
        <w:rPr>
          <w:rFonts w:ascii="Arial" w:hAnsi="Arial" w:cs="Arial"/>
          <w:color w:val="000000"/>
          <w:sz w:val="20"/>
          <w:szCs w:val="20"/>
        </w:rPr>
        <w:t>techniczno</w:t>
      </w:r>
      <w:proofErr w:type="spellEnd"/>
      <w:r w:rsidR="000E1BE1" w:rsidRPr="0066478F">
        <w:rPr>
          <w:rFonts w:ascii="Arial" w:hAnsi="Arial" w:cs="Arial"/>
          <w:color w:val="000000"/>
          <w:sz w:val="20"/>
          <w:szCs w:val="20"/>
        </w:rPr>
        <w:t xml:space="preserve"> - eksploatacyjnych infrastruktury kolejowej, co pozwoli uzyskać maks</w:t>
      </w:r>
      <w:r w:rsidR="00E153DD">
        <w:rPr>
          <w:rFonts w:ascii="Arial" w:hAnsi="Arial" w:cs="Arial"/>
          <w:color w:val="000000"/>
          <w:sz w:val="20"/>
          <w:szCs w:val="20"/>
        </w:rPr>
        <w:t xml:space="preserve">ymalną na tej trasie prędkość </w:t>
      </w:r>
      <w:r w:rsidR="000E1BE1" w:rsidRPr="0066478F">
        <w:rPr>
          <w:rFonts w:ascii="Arial" w:hAnsi="Arial" w:cs="Arial"/>
          <w:color w:val="000000"/>
          <w:sz w:val="20"/>
          <w:szCs w:val="20"/>
        </w:rPr>
        <w:t xml:space="preserve">konstrukcyjną 120 km/h. Dla pasażerów oznacza to skrócenie czasu przejazdu na rewitalizowanym odcinku o około 5 minut, a także poprawę bezpieczeństwa i komfortu podróżowania. Zadanie </w:t>
      </w:r>
      <w:r w:rsidR="000E1BE1" w:rsidRPr="0066478F">
        <w:rPr>
          <w:rFonts w:ascii="Arial" w:hAnsi="Arial" w:cs="Arial"/>
          <w:sz w:val="20"/>
          <w:szCs w:val="20"/>
        </w:rPr>
        <w:t>zostanie sfinansowane ze środków pochodzących z emisji obligacji PKP Polskie Linie Kolejowe S.A. oraz ze środków własnych.</w:t>
      </w:r>
    </w:p>
    <w:p w:rsidR="0066478F" w:rsidRPr="0066478F" w:rsidRDefault="0066478F" w:rsidP="000E1B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E1BE1" w:rsidRPr="0066478F" w:rsidRDefault="000E1BE1" w:rsidP="000E1BE1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6478F">
        <w:rPr>
          <w:rFonts w:ascii="Arial" w:hAnsi="Arial" w:cs="Arial"/>
          <w:sz w:val="20"/>
          <w:szCs w:val="20"/>
        </w:rPr>
        <w:t xml:space="preserve">Inwestycja jest kontynuacją </w:t>
      </w:r>
      <w:r w:rsidR="0066478F" w:rsidRPr="0066478F">
        <w:rPr>
          <w:rFonts w:ascii="Arial" w:hAnsi="Arial" w:cs="Arial"/>
          <w:sz w:val="20"/>
          <w:szCs w:val="20"/>
        </w:rPr>
        <w:t xml:space="preserve">prac prowadzonych przez PLK na „magistrali węglowej” między stacją Chorzów Batory a Tczewem. </w:t>
      </w:r>
      <w:r w:rsidRPr="0066478F">
        <w:rPr>
          <w:rFonts w:ascii="Arial" w:hAnsi="Arial" w:cs="Arial"/>
          <w:bCs/>
          <w:iCs/>
          <w:sz w:val="20"/>
          <w:szCs w:val="20"/>
        </w:rPr>
        <w:t xml:space="preserve">W 2013 r. zakończono rewitalizację </w:t>
      </w:r>
      <w:r w:rsidRPr="0066478F">
        <w:rPr>
          <w:rFonts w:ascii="Arial" w:hAnsi="Arial" w:cs="Arial"/>
          <w:bCs/>
          <w:sz w:val="20"/>
          <w:szCs w:val="20"/>
        </w:rPr>
        <w:t xml:space="preserve">na odcinkach Bytom Północ  - Tarnowskie Góry oraz Kalety - </w:t>
      </w:r>
      <w:proofErr w:type="spellStart"/>
      <w:r w:rsidRPr="0066478F">
        <w:rPr>
          <w:rFonts w:ascii="Arial" w:hAnsi="Arial" w:cs="Arial"/>
          <w:bCs/>
          <w:color w:val="000000"/>
          <w:sz w:val="20"/>
          <w:szCs w:val="20"/>
        </w:rPr>
        <w:t>Strzebiń</w:t>
      </w:r>
      <w:proofErr w:type="spellEnd"/>
      <w:r w:rsidRPr="0066478F">
        <w:rPr>
          <w:rFonts w:ascii="Arial" w:hAnsi="Arial" w:cs="Arial"/>
          <w:bCs/>
          <w:color w:val="000000"/>
          <w:sz w:val="20"/>
          <w:szCs w:val="20"/>
        </w:rPr>
        <w:t>. Trasa ta jest szczególnie ważna dla przewozów towarowych, ponieważ stanowi główny ciąg wywozowy z Górnego Śląska do portów na północy kraju.</w:t>
      </w:r>
    </w:p>
    <w:p w:rsidR="000E1BE1" w:rsidRPr="0066478F" w:rsidRDefault="000E1BE1" w:rsidP="000E1B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478F">
        <w:rPr>
          <w:rFonts w:ascii="Arial" w:hAnsi="Arial" w:cs="Arial"/>
          <w:color w:val="000000"/>
          <w:sz w:val="20"/>
          <w:szCs w:val="20"/>
        </w:rPr>
        <w:t>Zelektryfikowana, dwutorowa linia nr 131 Chorzów Batory - Tczew, na odcinkach objętych projektem rewitalizacji, jest linią o znaczeniu państwowym, n</w:t>
      </w:r>
      <w:r w:rsidRPr="0066478F">
        <w:rPr>
          <w:rFonts w:ascii="Arial" w:hAnsi="Arial" w:cs="Arial"/>
          <w:sz w:val="20"/>
          <w:szCs w:val="20"/>
        </w:rPr>
        <w:t>ależącą do sieci międzynarodowych linii transportu kombinowanego AGTC. Ma kluczowe znaczenie dla transportu towarów - głównie węgla</w:t>
      </w:r>
      <w:r w:rsidR="0066478F" w:rsidRPr="0066478F">
        <w:rPr>
          <w:rFonts w:ascii="Arial" w:hAnsi="Arial" w:cs="Arial"/>
          <w:sz w:val="20"/>
          <w:szCs w:val="20"/>
        </w:rPr>
        <w:t xml:space="preserve"> -</w:t>
      </w:r>
      <w:r w:rsidRPr="0066478F">
        <w:rPr>
          <w:rFonts w:ascii="Arial" w:hAnsi="Arial" w:cs="Arial"/>
          <w:sz w:val="20"/>
          <w:szCs w:val="20"/>
        </w:rPr>
        <w:t xml:space="preserve"> łącząc obszar Górnośląskiego i Częstochowskiego Okręgu Przemysłowego oraz Rybnickiego Okręgu Węglowego z portami w Gdańsku i Gdyni.  </w:t>
      </w:r>
    </w:p>
    <w:p w:rsidR="000E1BE1" w:rsidRPr="0066478F" w:rsidRDefault="0066478F" w:rsidP="006647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478F">
        <w:rPr>
          <w:rFonts w:ascii="Arial" w:hAnsi="Arial" w:cs="Arial"/>
          <w:sz w:val="20"/>
          <w:szCs w:val="20"/>
        </w:rPr>
        <w:t xml:space="preserve">Prace na odcinku Radzionków – Tarnowskie Góry będą kosztowały </w:t>
      </w:r>
      <w:r w:rsidR="000E1BE1" w:rsidRPr="0066478F">
        <w:rPr>
          <w:rFonts w:ascii="Arial" w:hAnsi="Arial" w:cs="Arial"/>
          <w:sz w:val="20"/>
          <w:szCs w:val="20"/>
        </w:rPr>
        <w:t xml:space="preserve"> </w:t>
      </w:r>
      <w:r w:rsidR="000E1BE1" w:rsidRPr="0066478F">
        <w:rPr>
          <w:rFonts w:ascii="Arial" w:hAnsi="Arial" w:cs="Arial"/>
          <w:b/>
          <w:sz w:val="20"/>
          <w:szCs w:val="20"/>
        </w:rPr>
        <w:t>40 </w:t>
      </w:r>
      <w:r w:rsidRPr="0066478F">
        <w:rPr>
          <w:rFonts w:ascii="Arial" w:hAnsi="Arial" w:cs="Arial"/>
          <w:b/>
          <w:sz w:val="20"/>
          <w:szCs w:val="20"/>
        </w:rPr>
        <w:t xml:space="preserve"> mln </w:t>
      </w:r>
      <w:r w:rsidR="000E1BE1" w:rsidRPr="0066478F">
        <w:rPr>
          <w:rFonts w:ascii="Arial" w:hAnsi="Arial" w:cs="Arial"/>
          <w:b/>
          <w:sz w:val="20"/>
          <w:szCs w:val="20"/>
        </w:rPr>
        <w:t>898 </w:t>
      </w:r>
      <w:r w:rsidRPr="0066478F">
        <w:rPr>
          <w:rFonts w:ascii="Arial" w:hAnsi="Arial" w:cs="Arial"/>
          <w:b/>
          <w:sz w:val="20"/>
          <w:szCs w:val="20"/>
        </w:rPr>
        <w:t xml:space="preserve">tys. </w:t>
      </w:r>
      <w:r w:rsidR="000E1BE1" w:rsidRPr="0066478F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zł </w:t>
      </w:r>
      <w:r w:rsidRPr="0066478F">
        <w:rPr>
          <w:rFonts w:ascii="Arial" w:hAnsi="Arial" w:cs="Arial"/>
          <w:sz w:val="20"/>
          <w:szCs w:val="20"/>
        </w:rPr>
        <w:t xml:space="preserve">brutto. </w:t>
      </w:r>
      <w:r w:rsidR="000E1BE1" w:rsidRPr="0066478F">
        <w:rPr>
          <w:rFonts w:ascii="Arial" w:hAnsi="Arial" w:cs="Arial"/>
          <w:sz w:val="20"/>
          <w:szCs w:val="20"/>
        </w:rPr>
        <w:t xml:space="preserve">Zakończenie prac w ramach tego projektu zaplanowano do końca  listopada 2014 roku. </w:t>
      </w:r>
    </w:p>
    <w:p w:rsidR="000E1BE1" w:rsidRPr="0066478F" w:rsidRDefault="000E1BE1" w:rsidP="000E1BE1">
      <w:pPr>
        <w:tabs>
          <w:tab w:val="left" w:pos="139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1BE1" w:rsidRPr="0066478F" w:rsidRDefault="00300BCD" w:rsidP="00C76FCD">
      <w:pPr>
        <w:ind w:left="5664"/>
        <w:jc w:val="right"/>
        <w:rPr>
          <w:rFonts w:ascii="Arial" w:hAnsi="Arial" w:cs="Arial"/>
          <w:sz w:val="20"/>
          <w:szCs w:val="20"/>
        </w:rPr>
      </w:pPr>
      <w:r w:rsidRPr="0066478F">
        <w:rPr>
          <w:rFonts w:ascii="Arial" w:hAnsi="Arial" w:cs="Arial"/>
          <w:b/>
          <w:bCs/>
          <w:i/>
          <w:iCs/>
          <w:sz w:val="20"/>
          <w:szCs w:val="20"/>
        </w:rPr>
        <w:t>Kontakt dla mediów:</w:t>
      </w:r>
      <w:r w:rsidRPr="0066478F">
        <w:rPr>
          <w:rFonts w:ascii="Arial" w:hAnsi="Arial" w:cs="Arial"/>
          <w:i/>
          <w:iCs/>
          <w:sz w:val="20"/>
          <w:szCs w:val="20"/>
        </w:rPr>
        <w:br/>
      </w:r>
      <w:r w:rsidR="000E1BE1" w:rsidRPr="0066478F">
        <w:rPr>
          <w:rFonts w:ascii="Arial" w:hAnsi="Arial" w:cs="Arial"/>
          <w:sz w:val="20"/>
          <w:szCs w:val="20"/>
        </w:rPr>
        <w:t xml:space="preserve">Jacek Karniewski </w:t>
      </w:r>
    </w:p>
    <w:p w:rsidR="000E1BE1" w:rsidRPr="0066478F" w:rsidRDefault="000E1BE1" w:rsidP="00C76FCD">
      <w:pPr>
        <w:ind w:left="5664"/>
        <w:jc w:val="right"/>
        <w:rPr>
          <w:rFonts w:ascii="Arial" w:hAnsi="Arial" w:cs="Arial"/>
          <w:sz w:val="20"/>
          <w:szCs w:val="20"/>
        </w:rPr>
      </w:pPr>
      <w:r w:rsidRPr="0066478F">
        <w:rPr>
          <w:rFonts w:ascii="Arial" w:hAnsi="Arial" w:cs="Arial"/>
          <w:sz w:val="20"/>
          <w:szCs w:val="20"/>
        </w:rPr>
        <w:t>Zespół Prasowy</w:t>
      </w:r>
      <w:r w:rsidR="00CA5EA5" w:rsidRPr="0066478F">
        <w:rPr>
          <w:rFonts w:ascii="Arial" w:hAnsi="Arial" w:cs="Arial"/>
          <w:sz w:val="20"/>
          <w:szCs w:val="20"/>
        </w:rPr>
        <w:br/>
        <w:t>PKP Polskie Linie Ko</w:t>
      </w:r>
      <w:r w:rsidR="00C76FCD" w:rsidRPr="0066478F">
        <w:rPr>
          <w:rFonts w:ascii="Arial" w:hAnsi="Arial" w:cs="Arial"/>
          <w:sz w:val="20"/>
          <w:szCs w:val="20"/>
        </w:rPr>
        <w:t>lejowe S.A.</w:t>
      </w:r>
    </w:p>
    <w:p w:rsidR="0086431B" w:rsidRPr="000E1BE1" w:rsidRDefault="00B744F7" w:rsidP="00C76FCD">
      <w:pPr>
        <w:ind w:left="5664"/>
        <w:jc w:val="right"/>
        <w:rPr>
          <w:rFonts w:ascii="Arial" w:hAnsi="Arial" w:cs="Arial"/>
          <w:lang w:val="en-US"/>
        </w:rPr>
      </w:pPr>
      <w:hyperlink r:id="rId12" w:history="1">
        <w:r w:rsidR="000E1BE1" w:rsidRPr="0066478F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="00C76FCD" w:rsidRPr="0066478F">
        <w:rPr>
          <w:rFonts w:ascii="Arial" w:hAnsi="Arial" w:cs="Arial"/>
          <w:sz w:val="20"/>
          <w:szCs w:val="20"/>
          <w:lang w:val="en-US"/>
        </w:rPr>
        <w:t xml:space="preserve"> </w:t>
      </w:r>
      <w:r w:rsidR="00CA5EA5" w:rsidRPr="0066478F">
        <w:rPr>
          <w:rFonts w:ascii="Arial" w:hAnsi="Arial" w:cs="Arial"/>
          <w:sz w:val="20"/>
          <w:szCs w:val="20"/>
          <w:lang w:val="en-US"/>
        </w:rPr>
        <w:br/>
        <w:t xml:space="preserve">tel. </w:t>
      </w:r>
      <w:r w:rsidR="000E1BE1" w:rsidRPr="0066478F">
        <w:rPr>
          <w:rFonts w:ascii="Arial" w:hAnsi="Arial" w:cs="Arial"/>
          <w:sz w:val="20"/>
          <w:szCs w:val="20"/>
          <w:lang w:val="en-US"/>
        </w:rPr>
        <w:t>32 710 46 13</w:t>
      </w:r>
    </w:p>
    <w:sectPr w:rsidR="0086431B" w:rsidRPr="000E1BE1" w:rsidSect="00B57D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F7" w:rsidRDefault="00B744F7">
      <w:r>
        <w:separator/>
      </w:r>
    </w:p>
  </w:endnote>
  <w:endnote w:type="continuationSeparator" w:id="0">
    <w:p w:rsidR="00B744F7" w:rsidRDefault="00B7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68647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68647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F7" w:rsidRDefault="00B744F7">
      <w:r>
        <w:separator/>
      </w:r>
    </w:p>
  </w:footnote>
  <w:footnote w:type="continuationSeparator" w:id="0">
    <w:p w:rsidR="00B744F7" w:rsidRDefault="00B74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6"/>
    <w:rsid w:val="000032E9"/>
    <w:rsid w:val="00004244"/>
    <w:rsid w:val="0000772A"/>
    <w:rsid w:val="00010CA2"/>
    <w:rsid w:val="00014763"/>
    <w:rsid w:val="0001576E"/>
    <w:rsid w:val="00015B1B"/>
    <w:rsid w:val="000268E5"/>
    <w:rsid w:val="000373B3"/>
    <w:rsid w:val="00040D09"/>
    <w:rsid w:val="0004271C"/>
    <w:rsid w:val="00042CB8"/>
    <w:rsid w:val="00045F27"/>
    <w:rsid w:val="00067A88"/>
    <w:rsid w:val="00071C8F"/>
    <w:rsid w:val="00075890"/>
    <w:rsid w:val="000764E6"/>
    <w:rsid w:val="00077024"/>
    <w:rsid w:val="000808CF"/>
    <w:rsid w:val="0008739E"/>
    <w:rsid w:val="00092F51"/>
    <w:rsid w:val="00096C82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0CB8"/>
    <w:rsid w:val="000E1BE1"/>
    <w:rsid w:val="000E7503"/>
    <w:rsid w:val="000E760C"/>
    <w:rsid w:val="000F28AD"/>
    <w:rsid w:val="000F3781"/>
    <w:rsid w:val="000F7882"/>
    <w:rsid w:val="001101D7"/>
    <w:rsid w:val="001239DB"/>
    <w:rsid w:val="00133E05"/>
    <w:rsid w:val="00134DF0"/>
    <w:rsid w:val="0016009F"/>
    <w:rsid w:val="001659A7"/>
    <w:rsid w:val="0018577E"/>
    <w:rsid w:val="001B186B"/>
    <w:rsid w:val="001B324F"/>
    <w:rsid w:val="001B5A4C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96E69"/>
    <w:rsid w:val="002A26AD"/>
    <w:rsid w:val="002B4356"/>
    <w:rsid w:val="002B6411"/>
    <w:rsid w:val="002B6EA3"/>
    <w:rsid w:val="002D2C7E"/>
    <w:rsid w:val="00300BCD"/>
    <w:rsid w:val="00304638"/>
    <w:rsid w:val="003046AB"/>
    <w:rsid w:val="00307EFF"/>
    <w:rsid w:val="00310992"/>
    <w:rsid w:val="00332CC8"/>
    <w:rsid w:val="00332E0C"/>
    <w:rsid w:val="00334750"/>
    <w:rsid w:val="00355C5A"/>
    <w:rsid w:val="0036145D"/>
    <w:rsid w:val="00363636"/>
    <w:rsid w:val="0036705F"/>
    <w:rsid w:val="00367594"/>
    <w:rsid w:val="00373CA9"/>
    <w:rsid w:val="00375DF2"/>
    <w:rsid w:val="00384670"/>
    <w:rsid w:val="00385D81"/>
    <w:rsid w:val="003901FF"/>
    <w:rsid w:val="00392C88"/>
    <w:rsid w:val="00395229"/>
    <w:rsid w:val="003A6284"/>
    <w:rsid w:val="003B4D4B"/>
    <w:rsid w:val="003C15BF"/>
    <w:rsid w:val="003D030C"/>
    <w:rsid w:val="003F1529"/>
    <w:rsid w:val="003F4E05"/>
    <w:rsid w:val="003F7C16"/>
    <w:rsid w:val="00405419"/>
    <w:rsid w:val="0040546D"/>
    <w:rsid w:val="0040613D"/>
    <w:rsid w:val="00411E3B"/>
    <w:rsid w:val="00416EC2"/>
    <w:rsid w:val="00456E68"/>
    <w:rsid w:val="00461C93"/>
    <w:rsid w:val="004641F5"/>
    <w:rsid w:val="00480475"/>
    <w:rsid w:val="00497CD5"/>
    <w:rsid w:val="004A008A"/>
    <w:rsid w:val="004B184C"/>
    <w:rsid w:val="004B2A18"/>
    <w:rsid w:val="004B3F76"/>
    <w:rsid w:val="004B4263"/>
    <w:rsid w:val="004B43AD"/>
    <w:rsid w:val="004C73AB"/>
    <w:rsid w:val="004F5F7F"/>
    <w:rsid w:val="004F6927"/>
    <w:rsid w:val="004F7583"/>
    <w:rsid w:val="00507008"/>
    <w:rsid w:val="00510D99"/>
    <w:rsid w:val="005120D0"/>
    <w:rsid w:val="005273CC"/>
    <w:rsid w:val="0053435D"/>
    <w:rsid w:val="005356E0"/>
    <w:rsid w:val="005368ED"/>
    <w:rsid w:val="005377AC"/>
    <w:rsid w:val="00537BBC"/>
    <w:rsid w:val="00541D46"/>
    <w:rsid w:val="00542A76"/>
    <w:rsid w:val="00543C14"/>
    <w:rsid w:val="00550D66"/>
    <w:rsid w:val="00552FB0"/>
    <w:rsid w:val="005541F0"/>
    <w:rsid w:val="005542D6"/>
    <w:rsid w:val="00564761"/>
    <w:rsid w:val="00566C29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3099"/>
    <w:rsid w:val="005C481E"/>
    <w:rsid w:val="005D7E12"/>
    <w:rsid w:val="005E1008"/>
    <w:rsid w:val="005E6955"/>
    <w:rsid w:val="005E7ABB"/>
    <w:rsid w:val="00600A7B"/>
    <w:rsid w:val="00604E73"/>
    <w:rsid w:val="00607A72"/>
    <w:rsid w:val="0061359E"/>
    <w:rsid w:val="00614A21"/>
    <w:rsid w:val="00631B05"/>
    <w:rsid w:val="00637D04"/>
    <w:rsid w:val="00637E7D"/>
    <w:rsid w:val="0066478F"/>
    <w:rsid w:val="00677EAB"/>
    <w:rsid w:val="0068132F"/>
    <w:rsid w:val="00685CFA"/>
    <w:rsid w:val="00686470"/>
    <w:rsid w:val="0069509C"/>
    <w:rsid w:val="00695CFB"/>
    <w:rsid w:val="006A24D5"/>
    <w:rsid w:val="006A57EF"/>
    <w:rsid w:val="006C2745"/>
    <w:rsid w:val="006C5CA2"/>
    <w:rsid w:val="006D1C85"/>
    <w:rsid w:val="006D5E1B"/>
    <w:rsid w:val="006E5B9F"/>
    <w:rsid w:val="006F612E"/>
    <w:rsid w:val="0070042C"/>
    <w:rsid w:val="0070317D"/>
    <w:rsid w:val="007040CE"/>
    <w:rsid w:val="0070619E"/>
    <w:rsid w:val="00724168"/>
    <w:rsid w:val="00724EC3"/>
    <w:rsid w:val="00725546"/>
    <w:rsid w:val="00745F47"/>
    <w:rsid w:val="00747180"/>
    <w:rsid w:val="007517DB"/>
    <w:rsid w:val="0075389A"/>
    <w:rsid w:val="007616D4"/>
    <w:rsid w:val="0076227E"/>
    <w:rsid w:val="00767012"/>
    <w:rsid w:val="00767DFF"/>
    <w:rsid w:val="007715DC"/>
    <w:rsid w:val="00781020"/>
    <w:rsid w:val="0078145E"/>
    <w:rsid w:val="00790ECC"/>
    <w:rsid w:val="00790FB7"/>
    <w:rsid w:val="00795DCA"/>
    <w:rsid w:val="00797B1F"/>
    <w:rsid w:val="007A1DD2"/>
    <w:rsid w:val="007A22A7"/>
    <w:rsid w:val="007A234E"/>
    <w:rsid w:val="007B634A"/>
    <w:rsid w:val="007C5445"/>
    <w:rsid w:val="007D37F0"/>
    <w:rsid w:val="007D4624"/>
    <w:rsid w:val="007E39D4"/>
    <w:rsid w:val="00805D1E"/>
    <w:rsid w:val="0080624B"/>
    <w:rsid w:val="0081449D"/>
    <w:rsid w:val="00817FB7"/>
    <w:rsid w:val="008343EC"/>
    <w:rsid w:val="00835B2E"/>
    <w:rsid w:val="00851436"/>
    <w:rsid w:val="0086431B"/>
    <w:rsid w:val="00873880"/>
    <w:rsid w:val="00877538"/>
    <w:rsid w:val="00880C5D"/>
    <w:rsid w:val="00882E4F"/>
    <w:rsid w:val="0089217A"/>
    <w:rsid w:val="00894FC8"/>
    <w:rsid w:val="00896086"/>
    <w:rsid w:val="008A018C"/>
    <w:rsid w:val="008A038A"/>
    <w:rsid w:val="008A1AE5"/>
    <w:rsid w:val="008C42B2"/>
    <w:rsid w:val="008D2725"/>
    <w:rsid w:val="008D49B6"/>
    <w:rsid w:val="008D6D83"/>
    <w:rsid w:val="008E1875"/>
    <w:rsid w:val="008F3505"/>
    <w:rsid w:val="008F38AC"/>
    <w:rsid w:val="008F67DD"/>
    <w:rsid w:val="008F7F56"/>
    <w:rsid w:val="00910B08"/>
    <w:rsid w:val="0092004D"/>
    <w:rsid w:val="00920C72"/>
    <w:rsid w:val="009234C7"/>
    <w:rsid w:val="009270DF"/>
    <w:rsid w:val="009311A5"/>
    <w:rsid w:val="009412AB"/>
    <w:rsid w:val="0096422E"/>
    <w:rsid w:val="00975C1A"/>
    <w:rsid w:val="00982B87"/>
    <w:rsid w:val="009956E9"/>
    <w:rsid w:val="009A7758"/>
    <w:rsid w:val="009B24E9"/>
    <w:rsid w:val="009C17F9"/>
    <w:rsid w:val="009D5E13"/>
    <w:rsid w:val="00A06743"/>
    <w:rsid w:val="00A10B5D"/>
    <w:rsid w:val="00A11280"/>
    <w:rsid w:val="00A148F2"/>
    <w:rsid w:val="00A149AB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0754A"/>
    <w:rsid w:val="00B10D88"/>
    <w:rsid w:val="00B17C41"/>
    <w:rsid w:val="00B340E5"/>
    <w:rsid w:val="00B4127F"/>
    <w:rsid w:val="00B55DC0"/>
    <w:rsid w:val="00B57DE2"/>
    <w:rsid w:val="00B67B80"/>
    <w:rsid w:val="00B744F7"/>
    <w:rsid w:val="00BA69BB"/>
    <w:rsid w:val="00BB2ADC"/>
    <w:rsid w:val="00BB2AFC"/>
    <w:rsid w:val="00BB5B3A"/>
    <w:rsid w:val="00BB7785"/>
    <w:rsid w:val="00BC1F46"/>
    <w:rsid w:val="00BD1C9E"/>
    <w:rsid w:val="00BD2A9F"/>
    <w:rsid w:val="00BD3A67"/>
    <w:rsid w:val="00BD6534"/>
    <w:rsid w:val="00BD7556"/>
    <w:rsid w:val="00BD76F4"/>
    <w:rsid w:val="00BE4159"/>
    <w:rsid w:val="00BF56FC"/>
    <w:rsid w:val="00C02ABA"/>
    <w:rsid w:val="00C07687"/>
    <w:rsid w:val="00C117BC"/>
    <w:rsid w:val="00C15533"/>
    <w:rsid w:val="00C226F1"/>
    <w:rsid w:val="00C26D94"/>
    <w:rsid w:val="00C522E6"/>
    <w:rsid w:val="00C55BD1"/>
    <w:rsid w:val="00C729CB"/>
    <w:rsid w:val="00C762C1"/>
    <w:rsid w:val="00C76FCD"/>
    <w:rsid w:val="00C87112"/>
    <w:rsid w:val="00C9177C"/>
    <w:rsid w:val="00C92CED"/>
    <w:rsid w:val="00C9716E"/>
    <w:rsid w:val="00CA356E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4008"/>
    <w:rsid w:val="00D356F4"/>
    <w:rsid w:val="00D369B5"/>
    <w:rsid w:val="00D41109"/>
    <w:rsid w:val="00D51F91"/>
    <w:rsid w:val="00D56DB6"/>
    <w:rsid w:val="00D61FD8"/>
    <w:rsid w:val="00D66D67"/>
    <w:rsid w:val="00D8233F"/>
    <w:rsid w:val="00D953E6"/>
    <w:rsid w:val="00DA5619"/>
    <w:rsid w:val="00DC2F33"/>
    <w:rsid w:val="00DC6CD2"/>
    <w:rsid w:val="00DD1217"/>
    <w:rsid w:val="00DD40D9"/>
    <w:rsid w:val="00DE130C"/>
    <w:rsid w:val="00DE19AF"/>
    <w:rsid w:val="00DE2227"/>
    <w:rsid w:val="00DF2C32"/>
    <w:rsid w:val="00E041E5"/>
    <w:rsid w:val="00E075ED"/>
    <w:rsid w:val="00E13E56"/>
    <w:rsid w:val="00E153DD"/>
    <w:rsid w:val="00E15B77"/>
    <w:rsid w:val="00E20FA5"/>
    <w:rsid w:val="00E21F19"/>
    <w:rsid w:val="00E31925"/>
    <w:rsid w:val="00E32864"/>
    <w:rsid w:val="00E42BDE"/>
    <w:rsid w:val="00E7000C"/>
    <w:rsid w:val="00E71A3B"/>
    <w:rsid w:val="00E7326D"/>
    <w:rsid w:val="00E7727A"/>
    <w:rsid w:val="00E921A8"/>
    <w:rsid w:val="00EB2C7D"/>
    <w:rsid w:val="00EB750D"/>
    <w:rsid w:val="00EC1CE1"/>
    <w:rsid w:val="00EC2FAA"/>
    <w:rsid w:val="00ED1330"/>
    <w:rsid w:val="00ED4790"/>
    <w:rsid w:val="00EE5EE5"/>
    <w:rsid w:val="00EF3464"/>
    <w:rsid w:val="00F17E24"/>
    <w:rsid w:val="00F207B9"/>
    <w:rsid w:val="00F24169"/>
    <w:rsid w:val="00F27C20"/>
    <w:rsid w:val="00F36F85"/>
    <w:rsid w:val="00F37C03"/>
    <w:rsid w:val="00F420A3"/>
    <w:rsid w:val="00F541F6"/>
    <w:rsid w:val="00F576EB"/>
    <w:rsid w:val="00F6317A"/>
    <w:rsid w:val="00F67BFE"/>
    <w:rsid w:val="00F76AA6"/>
    <w:rsid w:val="00F81F72"/>
    <w:rsid w:val="00F832BE"/>
    <w:rsid w:val="00F95491"/>
    <w:rsid w:val="00FA7888"/>
    <w:rsid w:val="00FC0DA8"/>
    <w:rsid w:val="00FC14A4"/>
    <w:rsid w:val="00FC64CF"/>
    <w:rsid w:val="00FE3510"/>
    <w:rsid w:val="00FE6A9A"/>
    <w:rsid w:val="00FE7AA4"/>
    <w:rsid w:val="00FF091B"/>
    <w:rsid w:val="00FF3680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1AD9A7-146F-49FE-9949-7310017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E1BE1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1B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6C3A-D085-454A-9430-E560163B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Błażejczyk Marta</cp:lastModifiedBy>
  <cp:revision>4</cp:revision>
  <cp:lastPrinted>2014-02-27T12:47:00Z</cp:lastPrinted>
  <dcterms:created xsi:type="dcterms:W3CDTF">2014-04-07T12:50:00Z</dcterms:created>
  <dcterms:modified xsi:type="dcterms:W3CDTF">2014-04-07T12:51:00Z</dcterms:modified>
</cp:coreProperties>
</file>